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60" w:rsidRPr="008234EE" w:rsidRDefault="003F2860" w:rsidP="003F2860">
      <w:pPr>
        <w:pStyle w:val="21"/>
        <w:tabs>
          <w:tab w:val="left" w:pos="900"/>
        </w:tabs>
        <w:jc w:val="center"/>
        <w:rPr>
          <w:b/>
          <w:szCs w:val="28"/>
        </w:rPr>
      </w:pPr>
      <w:r w:rsidRPr="008234EE">
        <w:rPr>
          <w:b/>
          <w:szCs w:val="28"/>
        </w:rPr>
        <w:t>РОССИЙСКАЯ ФЕДЕРАЦИЯ</w:t>
      </w:r>
    </w:p>
    <w:p w:rsidR="003F2860" w:rsidRPr="008234EE" w:rsidRDefault="003F2860" w:rsidP="003F2860">
      <w:pPr>
        <w:pStyle w:val="3"/>
        <w:keepLines/>
        <w:suppressAutoHyphens/>
        <w:rPr>
          <w:b/>
          <w:szCs w:val="28"/>
        </w:rPr>
      </w:pPr>
      <w:r w:rsidRPr="008234EE">
        <w:rPr>
          <w:b/>
          <w:szCs w:val="28"/>
        </w:rPr>
        <w:t xml:space="preserve">АДМИНИСТРАЦИЯ </w:t>
      </w:r>
      <w:r>
        <w:rPr>
          <w:b/>
          <w:szCs w:val="28"/>
        </w:rPr>
        <w:t>НОВОНИКОЛАЕВСКОГО</w:t>
      </w:r>
      <w:r w:rsidRPr="008234EE">
        <w:rPr>
          <w:b/>
          <w:szCs w:val="28"/>
        </w:rPr>
        <w:t xml:space="preserve"> СЕЛЬСОВЕТА</w:t>
      </w:r>
    </w:p>
    <w:p w:rsidR="003F2860" w:rsidRDefault="003F2860" w:rsidP="003F2860">
      <w:pPr>
        <w:pStyle w:val="3"/>
        <w:keepLines/>
        <w:suppressAutoHyphens/>
        <w:rPr>
          <w:b/>
          <w:szCs w:val="28"/>
        </w:rPr>
      </w:pPr>
      <w:r w:rsidRPr="008234EE">
        <w:rPr>
          <w:b/>
          <w:szCs w:val="28"/>
        </w:rPr>
        <w:t xml:space="preserve"> РУБЦОВСКОГО РАЙОНА АЛТАЙСКОГО КРАЯ </w:t>
      </w:r>
    </w:p>
    <w:p w:rsidR="003F2860" w:rsidRPr="003F2860" w:rsidRDefault="003F2860" w:rsidP="003F2860"/>
    <w:p w:rsidR="003F2860" w:rsidRPr="003F2860" w:rsidRDefault="003F2860" w:rsidP="003F2860">
      <w:pPr>
        <w:jc w:val="center"/>
        <w:rPr>
          <w:rFonts w:ascii="Times New Roman" w:hAnsi="Times New Roman"/>
          <w:b/>
          <w:sz w:val="28"/>
          <w:szCs w:val="28"/>
        </w:rPr>
      </w:pPr>
      <w:r w:rsidRPr="003F2860">
        <w:rPr>
          <w:rFonts w:ascii="Times New Roman" w:hAnsi="Times New Roman"/>
          <w:b/>
          <w:sz w:val="28"/>
          <w:szCs w:val="28"/>
        </w:rPr>
        <w:t>ПОСТАНОВЛЕНИЕ</w:t>
      </w:r>
    </w:p>
    <w:p w:rsidR="003F2860" w:rsidRDefault="003F2860" w:rsidP="003F2860">
      <w:pPr>
        <w:rPr>
          <w:sz w:val="28"/>
          <w:szCs w:val="28"/>
        </w:rPr>
      </w:pPr>
      <w:r>
        <w:rPr>
          <w:sz w:val="28"/>
          <w:szCs w:val="28"/>
        </w:rPr>
        <w:t>15.06.2018</w:t>
      </w: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>№ 10</w:t>
      </w:r>
    </w:p>
    <w:p w:rsidR="003F2860" w:rsidRDefault="003F2860" w:rsidP="003F286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Новониколаевка</w:t>
      </w:r>
    </w:p>
    <w:p w:rsidR="003F2860" w:rsidRDefault="003F2860" w:rsidP="003F2860">
      <w:pPr>
        <w:spacing w:after="0"/>
        <w:rPr>
          <w:rFonts w:ascii="Times New Roman" w:hAnsi="Times New Roman"/>
          <w:sz w:val="28"/>
          <w:szCs w:val="28"/>
        </w:rPr>
      </w:pPr>
      <w:r w:rsidRPr="008F1054">
        <w:rPr>
          <w:rFonts w:ascii="Times New Roman" w:hAnsi="Times New Roman"/>
          <w:sz w:val="28"/>
          <w:szCs w:val="28"/>
        </w:rPr>
        <w:t xml:space="preserve">О реестре лиц, уволенных </w:t>
      </w:r>
    </w:p>
    <w:p w:rsidR="003F2860" w:rsidRDefault="003F2860" w:rsidP="003F2860">
      <w:pPr>
        <w:spacing w:after="0"/>
        <w:rPr>
          <w:rFonts w:ascii="Times New Roman" w:hAnsi="Times New Roman"/>
          <w:sz w:val="28"/>
          <w:szCs w:val="28"/>
        </w:rPr>
      </w:pPr>
      <w:r w:rsidRPr="008F1054">
        <w:rPr>
          <w:rFonts w:ascii="Times New Roman" w:hAnsi="Times New Roman"/>
          <w:sz w:val="28"/>
          <w:szCs w:val="28"/>
        </w:rPr>
        <w:t>в связи с утратой доверия</w:t>
      </w:r>
    </w:p>
    <w:p w:rsidR="003F2860" w:rsidRPr="008F1054" w:rsidRDefault="003F2860" w:rsidP="003F2860">
      <w:pPr>
        <w:spacing w:after="0"/>
        <w:rPr>
          <w:rFonts w:ascii="Times New Roman" w:hAnsi="Times New Roman"/>
          <w:sz w:val="28"/>
          <w:szCs w:val="28"/>
        </w:rPr>
      </w:pPr>
    </w:p>
    <w:p w:rsidR="003F2860" w:rsidRPr="008F1054" w:rsidRDefault="003F2860" w:rsidP="003F2860">
      <w:pPr>
        <w:shd w:val="clear" w:color="auto" w:fill="FFFFFF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 w:rsidRPr="008F1054">
        <w:rPr>
          <w:rFonts w:ascii="Times New Roman" w:hAnsi="Times New Roman"/>
          <w:color w:val="000000"/>
          <w:spacing w:val="-2"/>
          <w:sz w:val="28"/>
          <w:szCs w:val="28"/>
        </w:rPr>
        <w:t>Во исполнение ст.15 Федерального закона от 25.12.2008 № 273-Ф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З «О противодействии коррупции»</w:t>
      </w:r>
      <w:proofErr w:type="gramStart"/>
      <w:r w:rsidRPr="008F1054">
        <w:rPr>
          <w:rFonts w:ascii="Times New Roman" w:hAnsi="Times New Roman"/>
          <w:color w:val="000000"/>
          <w:spacing w:val="-2"/>
          <w:sz w:val="28"/>
          <w:szCs w:val="28"/>
        </w:rPr>
        <w:t>,п</w:t>
      </w:r>
      <w:proofErr w:type="gramEnd"/>
      <w:r w:rsidRPr="008F1054">
        <w:rPr>
          <w:rFonts w:ascii="Times New Roman" w:hAnsi="Times New Roman"/>
          <w:color w:val="000000"/>
          <w:spacing w:val="-2"/>
          <w:sz w:val="28"/>
          <w:szCs w:val="28"/>
        </w:rPr>
        <w:t>остановления  Правительства Российской Федерации от 05.03.2018 № 228 «О реестре лиц, уволе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нных в связи с утратой доверия»</w:t>
      </w:r>
      <w:r w:rsidRPr="008F1054">
        <w:rPr>
          <w:rFonts w:ascii="Times New Roman" w:hAnsi="Times New Roman"/>
          <w:color w:val="000000"/>
          <w:spacing w:val="-2"/>
          <w:sz w:val="28"/>
          <w:szCs w:val="28"/>
        </w:rPr>
        <w:t xml:space="preserve">, на основании </w:t>
      </w:r>
      <w:r w:rsidRPr="008F1054">
        <w:rPr>
          <w:rFonts w:ascii="Times New Roman" w:hAnsi="Times New Roman"/>
          <w:color w:val="333333"/>
          <w:sz w:val="28"/>
          <w:szCs w:val="28"/>
        </w:rPr>
        <w:t xml:space="preserve"> Федерального закона от 06.10.2003 №131-Ф3 «Об общих принципах организации местного самоуправления в Российской Федерации» и Устава муниципального образования </w:t>
      </w:r>
    </w:p>
    <w:p w:rsidR="003F2860" w:rsidRPr="008F1054" w:rsidRDefault="003F2860" w:rsidP="003F2860">
      <w:pPr>
        <w:shd w:val="clear" w:color="auto" w:fill="FFFFFF"/>
        <w:ind w:firstLine="851"/>
        <w:jc w:val="both"/>
        <w:rPr>
          <w:rFonts w:ascii="Times New Roman" w:hAnsi="Times New Roman"/>
          <w:color w:val="333333"/>
          <w:sz w:val="28"/>
          <w:szCs w:val="28"/>
        </w:rPr>
      </w:pPr>
      <w:r w:rsidRPr="008F1054">
        <w:rPr>
          <w:rFonts w:ascii="Times New Roman" w:hAnsi="Times New Roman"/>
          <w:color w:val="333333"/>
          <w:sz w:val="28"/>
          <w:szCs w:val="28"/>
        </w:rPr>
        <w:t>ПОСТАНОВЛЯЮ:</w:t>
      </w:r>
    </w:p>
    <w:p w:rsidR="003F2860" w:rsidRPr="008F1054" w:rsidRDefault="003F2860" w:rsidP="003F286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54">
        <w:rPr>
          <w:rFonts w:ascii="Times New Roman" w:hAnsi="Times New Roman"/>
          <w:color w:val="333333"/>
          <w:sz w:val="28"/>
          <w:szCs w:val="28"/>
        </w:rPr>
        <w:t xml:space="preserve">1.Утвердить прилагаемый </w:t>
      </w:r>
      <w:r w:rsidRPr="008F1054">
        <w:rPr>
          <w:rFonts w:ascii="Times New Roman" w:hAnsi="Times New Roman"/>
          <w:sz w:val="28"/>
          <w:szCs w:val="28"/>
        </w:rPr>
        <w:t>Порядок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в реестр лиц, уволенных в связи с утратой доверия.</w:t>
      </w:r>
    </w:p>
    <w:p w:rsidR="003F2860" w:rsidRPr="008F1054" w:rsidRDefault="003F2860" w:rsidP="003F286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054">
        <w:rPr>
          <w:rFonts w:ascii="Times New Roman" w:hAnsi="Times New Roman"/>
          <w:color w:val="333333"/>
          <w:sz w:val="28"/>
          <w:szCs w:val="28"/>
        </w:rPr>
        <w:t xml:space="preserve">2. </w:t>
      </w:r>
      <w:proofErr w:type="gramStart"/>
      <w:r w:rsidRPr="008F1054">
        <w:rPr>
          <w:rFonts w:ascii="Times New Roman" w:hAnsi="Times New Roman"/>
          <w:color w:val="333333"/>
          <w:sz w:val="28"/>
          <w:szCs w:val="28"/>
        </w:rPr>
        <w:t xml:space="preserve">Назначить лицом ответственным за направление </w:t>
      </w:r>
      <w:r w:rsidRPr="00077541">
        <w:rPr>
          <w:rFonts w:ascii="Times New Roman" w:hAnsi="Times New Roman"/>
          <w:sz w:val="28"/>
          <w:szCs w:val="28"/>
        </w:rPr>
        <w:t>сведений в уполномоченный государственный орган (уполномоченную организацию</w:t>
      </w:r>
      <w:r w:rsidRPr="008F1054">
        <w:rPr>
          <w:rFonts w:ascii="Times New Roman" w:hAnsi="Times New Roman"/>
          <w:sz w:val="28"/>
          <w:szCs w:val="28"/>
        </w:rPr>
        <w:t xml:space="preserve">) </w:t>
      </w:r>
      <w:r w:rsidRPr="00077541">
        <w:rPr>
          <w:rFonts w:ascii="Times New Roman" w:hAnsi="Times New Roman"/>
          <w:sz w:val="28"/>
          <w:szCs w:val="28"/>
        </w:rPr>
        <w:t>о лице, к которому было применено взыскание в виде увольнения (освобождения от должности) в связи с утратой доверия за совершение коррупционного п</w:t>
      </w:r>
      <w:r>
        <w:rPr>
          <w:rFonts w:ascii="Times New Roman" w:hAnsi="Times New Roman"/>
          <w:sz w:val="28"/>
          <w:szCs w:val="28"/>
        </w:rPr>
        <w:t>равонарушения</w:t>
      </w:r>
      <w:r w:rsidRPr="00077541">
        <w:rPr>
          <w:rFonts w:ascii="Times New Roman" w:hAnsi="Times New Roman"/>
          <w:sz w:val="28"/>
          <w:szCs w:val="28"/>
        </w:rPr>
        <w:t xml:space="preserve">, в реестр лиц, уволенных в </w:t>
      </w:r>
      <w:r>
        <w:rPr>
          <w:rFonts w:ascii="Times New Roman" w:hAnsi="Times New Roman"/>
          <w:sz w:val="28"/>
          <w:szCs w:val="28"/>
        </w:rPr>
        <w:t>связи с утратой доверия</w:t>
      </w:r>
      <w:r w:rsidRPr="00077541">
        <w:rPr>
          <w:rFonts w:ascii="Times New Roman" w:hAnsi="Times New Roman"/>
          <w:sz w:val="28"/>
          <w:szCs w:val="28"/>
        </w:rPr>
        <w:t xml:space="preserve">, </w:t>
      </w:r>
      <w:r w:rsidRPr="008F1054">
        <w:rPr>
          <w:rFonts w:ascii="Times New Roman" w:hAnsi="Times New Roman"/>
          <w:sz w:val="28"/>
          <w:szCs w:val="28"/>
        </w:rPr>
        <w:t xml:space="preserve">исключения из реестра сведений  специалиста Администрации </w:t>
      </w:r>
      <w:r>
        <w:rPr>
          <w:rFonts w:ascii="Times New Roman" w:hAnsi="Times New Roman"/>
          <w:sz w:val="28"/>
          <w:szCs w:val="28"/>
        </w:rPr>
        <w:t>Новониколаевского</w:t>
      </w:r>
      <w:r w:rsidRPr="008F1054">
        <w:rPr>
          <w:rFonts w:ascii="Times New Roman" w:hAnsi="Times New Roman"/>
          <w:sz w:val="28"/>
          <w:szCs w:val="28"/>
        </w:rPr>
        <w:t xml:space="preserve"> сельсовета  </w:t>
      </w:r>
      <w:r w:rsidR="00B24315">
        <w:rPr>
          <w:rFonts w:ascii="Times New Roman" w:hAnsi="Times New Roman"/>
          <w:sz w:val="28"/>
          <w:szCs w:val="28"/>
        </w:rPr>
        <w:t>Радченко Ольгу Владимировну.</w:t>
      </w:r>
      <w:proofErr w:type="gramEnd"/>
    </w:p>
    <w:p w:rsidR="003F2860" w:rsidRPr="008F1054" w:rsidRDefault="003F2860" w:rsidP="003F2860">
      <w:pPr>
        <w:spacing w:before="100" w:beforeAutospacing="1" w:after="100" w:afterAutospacing="1" w:line="240" w:lineRule="auto"/>
        <w:ind w:firstLine="708"/>
        <w:rPr>
          <w:rFonts w:ascii="Times New Roman" w:hAnsi="Times New Roman"/>
          <w:sz w:val="28"/>
          <w:szCs w:val="28"/>
        </w:rPr>
      </w:pPr>
      <w:r w:rsidRPr="008F1054">
        <w:rPr>
          <w:rFonts w:ascii="Times New Roman" w:hAnsi="Times New Roman"/>
          <w:sz w:val="28"/>
          <w:szCs w:val="28"/>
        </w:rPr>
        <w:t>3.Обнародовать настоящее постановление в установленном порядке.</w:t>
      </w:r>
    </w:p>
    <w:p w:rsidR="00B24315" w:rsidRDefault="00B24315" w:rsidP="003F286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3F2860" w:rsidRPr="008F130E" w:rsidRDefault="003F2860" w:rsidP="003F286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F1054">
        <w:rPr>
          <w:rFonts w:ascii="Times New Roman" w:hAnsi="Times New Roman"/>
          <w:sz w:val="28"/>
          <w:szCs w:val="28"/>
        </w:rPr>
        <w:t xml:space="preserve">Глава сельсовета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B24315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 w:rsidR="00B24315">
        <w:rPr>
          <w:rFonts w:ascii="Times New Roman" w:hAnsi="Times New Roman"/>
          <w:sz w:val="28"/>
          <w:szCs w:val="28"/>
        </w:rPr>
        <w:t>Г.Х.Яметов</w:t>
      </w:r>
      <w:proofErr w:type="spellEnd"/>
    </w:p>
    <w:p w:rsidR="00B24315" w:rsidRDefault="003F2860" w:rsidP="003F2860">
      <w:pPr>
        <w:pStyle w:val="a3"/>
        <w:jc w:val="right"/>
        <w:rPr>
          <w:sz w:val="28"/>
          <w:szCs w:val="28"/>
        </w:rPr>
      </w:pPr>
      <w:r w:rsidRPr="008F130E">
        <w:rPr>
          <w:sz w:val="28"/>
          <w:szCs w:val="28"/>
        </w:rPr>
        <w:t xml:space="preserve">                                                                </w:t>
      </w:r>
    </w:p>
    <w:p w:rsidR="00B24315" w:rsidRDefault="00B24315" w:rsidP="003F2860">
      <w:pPr>
        <w:pStyle w:val="a3"/>
        <w:jc w:val="right"/>
        <w:rPr>
          <w:sz w:val="28"/>
          <w:szCs w:val="28"/>
        </w:rPr>
      </w:pPr>
    </w:p>
    <w:p w:rsidR="00B24315" w:rsidRDefault="00B24315" w:rsidP="003F2860">
      <w:pPr>
        <w:pStyle w:val="a3"/>
        <w:jc w:val="right"/>
        <w:rPr>
          <w:sz w:val="28"/>
          <w:szCs w:val="28"/>
        </w:rPr>
      </w:pPr>
    </w:p>
    <w:p w:rsidR="003F2860" w:rsidRPr="008F130E" w:rsidRDefault="003F2860" w:rsidP="003F28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F130E">
        <w:rPr>
          <w:sz w:val="28"/>
          <w:szCs w:val="28"/>
        </w:rPr>
        <w:lastRenderedPageBreak/>
        <w:t xml:space="preserve"> </w:t>
      </w:r>
      <w:r w:rsidRPr="008F130E">
        <w:rPr>
          <w:rFonts w:ascii="Times New Roman" w:hAnsi="Times New Roman"/>
          <w:sz w:val="28"/>
          <w:szCs w:val="28"/>
        </w:rPr>
        <w:t xml:space="preserve">Приложение    </w:t>
      </w:r>
    </w:p>
    <w:p w:rsidR="003F2860" w:rsidRPr="008F130E" w:rsidRDefault="003F2860" w:rsidP="003F28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УТВЕРЖДЕН</w:t>
      </w:r>
      <w:r>
        <w:rPr>
          <w:rFonts w:ascii="Times New Roman" w:hAnsi="Times New Roman"/>
          <w:sz w:val="28"/>
          <w:szCs w:val="28"/>
        </w:rPr>
        <w:t>О</w:t>
      </w:r>
      <w:r w:rsidRPr="008F130E">
        <w:rPr>
          <w:rFonts w:ascii="Times New Roman" w:hAnsi="Times New Roman"/>
          <w:sz w:val="28"/>
          <w:szCs w:val="28"/>
        </w:rPr>
        <w:t xml:space="preserve">                </w:t>
      </w:r>
    </w:p>
    <w:p w:rsidR="003F2860" w:rsidRPr="008F130E" w:rsidRDefault="003F2860" w:rsidP="003F28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 xml:space="preserve">      постановлением Администрации</w:t>
      </w:r>
    </w:p>
    <w:p w:rsidR="003F2860" w:rsidRPr="008F130E" w:rsidRDefault="003F2860" w:rsidP="003F2860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B24315">
        <w:rPr>
          <w:rFonts w:ascii="Times New Roman" w:hAnsi="Times New Roman"/>
          <w:sz w:val="28"/>
          <w:szCs w:val="28"/>
        </w:rPr>
        <w:t>Новониколаевского</w:t>
      </w:r>
      <w:r w:rsidRPr="008F130E">
        <w:rPr>
          <w:rFonts w:ascii="Times New Roman" w:hAnsi="Times New Roman"/>
          <w:sz w:val="28"/>
          <w:szCs w:val="28"/>
        </w:rPr>
        <w:t xml:space="preserve"> сельсовета </w:t>
      </w:r>
    </w:p>
    <w:p w:rsidR="003F2860" w:rsidRPr="008F130E" w:rsidRDefault="003F2860" w:rsidP="003F2860">
      <w:pPr>
        <w:pStyle w:val="a3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15.06.</w:t>
      </w:r>
      <w:r w:rsidRPr="008F130E">
        <w:rPr>
          <w:rFonts w:ascii="Times New Roman" w:hAnsi="Times New Roman"/>
          <w:sz w:val="28"/>
          <w:szCs w:val="28"/>
        </w:rPr>
        <w:t>2018 №</w:t>
      </w:r>
      <w:r>
        <w:rPr>
          <w:rFonts w:ascii="Times New Roman" w:hAnsi="Times New Roman"/>
          <w:sz w:val="28"/>
          <w:szCs w:val="28"/>
        </w:rPr>
        <w:t xml:space="preserve"> 1</w:t>
      </w:r>
      <w:r w:rsidR="00B24315">
        <w:rPr>
          <w:rFonts w:ascii="Times New Roman" w:hAnsi="Times New Roman"/>
          <w:sz w:val="28"/>
          <w:szCs w:val="28"/>
        </w:rPr>
        <w:t>0</w:t>
      </w:r>
    </w:p>
    <w:p w:rsidR="003F2860" w:rsidRDefault="003F2860" w:rsidP="003F286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F2860" w:rsidRPr="00A541DE" w:rsidRDefault="003F2860" w:rsidP="003F28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41DE">
        <w:rPr>
          <w:rFonts w:ascii="Times New Roman" w:hAnsi="Times New Roman"/>
          <w:sz w:val="28"/>
          <w:szCs w:val="28"/>
        </w:rPr>
        <w:t>Порядок</w:t>
      </w:r>
    </w:p>
    <w:p w:rsidR="003F2860" w:rsidRPr="00A541DE" w:rsidRDefault="003F2860" w:rsidP="003F2860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41DE">
        <w:rPr>
          <w:rFonts w:ascii="Times New Roman" w:hAnsi="Times New Roman"/>
          <w:sz w:val="28"/>
          <w:szCs w:val="28"/>
        </w:rPr>
        <w:t xml:space="preserve">включения сведений о лице, к которому было применено взыскание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541DE">
        <w:rPr>
          <w:rFonts w:ascii="Times New Roman" w:hAnsi="Times New Roman"/>
          <w:sz w:val="28"/>
          <w:szCs w:val="28"/>
        </w:rPr>
        <w:t xml:space="preserve">в виде увольнения (освобождения от должности) в связи с утратой доверия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A541DE">
        <w:rPr>
          <w:rFonts w:ascii="Times New Roman" w:hAnsi="Times New Roman"/>
          <w:sz w:val="28"/>
          <w:szCs w:val="28"/>
        </w:rPr>
        <w:t xml:space="preserve">за совершение коррупционного правонарушения,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A541DE">
        <w:rPr>
          <w:rFonts w:ascii="Times New Roman" w:hAnsi="Times New Roman"/>
          <w:sz w:val="28"/>
          <w:szCs w:val="28"/>
        </w:rPr>
        <w:t>в реестр лиц, увол</w:t>
      </w:r>
      <w:r>
        <w:rPr>
          <w:rFonts w:ascii="Times New Roman" w:hAnsi="Times New Roman"/>
          <w:sz w:val="28"/>
          <w:szCs w:val="28"/>
        </w:rPr>
        <w:t xml:space="preserve">енных в связи с утратой доверия в муниципальном образовании </w:t>
      </w:r>
      <w:r w:rsidR="00B24315">
        <w:rPr>
          <w:rFonts w:ascii="Times New Roman" w:hAnsi="Times New Roman"/>
          <w:sz w:val="28"/>
          <w:szCs w:val="28"/>
        </w:rPr>
        <w:t>Новониколаевский</w:t>
      </w:r>
      <w:r>
        <w:rPr>
          <w:rFonts w:ascii="Times New Roman" w:hAnsi="Times New Roman"/>
          <w:sz w:val="28"/>
          <w:szCs w:val="28"/>
        </w:rPr>
        <w:t xml:space="preserve"> сельсовет Рубцовского района Алтайского края </w:t>
      </w:r>
    </w:p>
    <w:p w:rsidR="003F2860" w:rsidRPr="00EA5E49" w:rsidRDefault="003F2860" w:rsidP="003F2860">
      <w:pPr>
        <w:jc w:val="center"/>
        <w:rPr>
          <w:b/>
          <w:sz w:val="28"/>
          <w:szCs w:val="28"/>
        </w:rPr>
      </w:pP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130E">
        <w:rPr>
          <w:rFonts w:ascii="Times New Roman" w:hAnsi="Times New Roman"/>
          <w:sz w:val="28"/>
          <w:szCs w:val="28"/>
        </w:rPr>
        <w:t>Настоящий Порядок регулирует процедуру  включения сведений о лице,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</w:t>
      </w:r>
      <w:proofErr w:type="gramEnd"/>
      <w:r w:rsidRPr="008F130E">
        <w:rPr>
          <w:rFonts w:ascii="Times New Roman" w:hAnsi="Times New Roman"/>
          <w:sz w:val="28"/>
          <w:szCs w:val="28"/>
        </w:rPr>
        <w:t xml:space="preserve"> сети "Интернет" (далее - единая система):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Администрация </w:t>
      </w:r>
      <w:r w:rsidR="00B24315">
        <w:rPr>
          <w:rFonts w:ascii="Times New Roman" w:hAnsi="Times New Roman"/>
          <w:sz w:val="28"/>
          <w:szCs w:val="28"/>
        </w:rPr>
        <w:t>Новониколаевского</w:t>
      </w:r>
      <w:r w:rsidRPr="008F130E">
        <w:rPr>
          <w:rFonts w:ascii="Times New Roman" w:hAnsi="Times New Roman"/>
          <w:sz w:val="28"/>
          <w:szCs w:val="28"/>
        </w:rPr>
        <w:t xml:space="preserve"> сельсовета   определяет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Порядком  для их включения в реестр, а также для исключения из реестра сведений по основаниям, указанным в </w:t>
      </w:r>
      <w:r w:rsidRPr="008F130E">
        <w:rPr>
          <w:rFonts w:ascii="Times New Roman" w:hAnsi="Times New Roman"/>
          <w:sz w:val="28"/>
          <w:szCs w:val="28"/>
          <w:u w:val="single"/>
        </w:rPr>
        <w:t>пункте 8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/>
          <w:sz w:val="28"/>
          <w:szCs w:val="28"/>
        </w:rPr>
        <w:t>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F130E">
        <w:rPr>
          <w:rFonts w:ascii="Times New Roman" w:hAnsi="Times New Roman"/>
          <w:sz w:val="28"/>
          <w:szCs w:val="28"/>
        </w:rPr>
        <w:t xml:space="preserve">Сведения направляются в высший исполнительный орган государственной власти субъекта Российской Федерации должностным лицом Администрации </w:t>
      </w:r>
      <w:r w:rsidR="00B24315">
        <w:rPr>
          <w:rFonts w:ascii="Times New Roman" w:hAnsi="Times New Roman"/>
          <w:sz w:val="28"/>
          <w:szCs w:val="28"/>
        </w:rPr>
        <w:t>Новониколаевского</w:t>
      </w:r>
      <w:r w:rsidRPr="008F130E">
        <w:rPr>
          <w:rFonts w:ascii="Times New Roman" w:hAnsi="Times New Roman"/>
          <w:sz w:val="28"/>
          <w:szCs w:val="28"/>
        </w:rPr>
        <w:t xml:space="preserve"> сельсовета  - в отношении лиц, замещавших муниципальные должности, должности муниципальной службы в муниципальном образовании.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 xml:space="preserve">3. Должностное лицо, указанное в </w:t>
      </w:r>
      <w:r w:rsidRPr="008F130E">
        <w:rPr>
          <w:rFonts w:ascii="Times New Roman" w:hAnsi="Times New Roman"/>
          <w:sz w:val="28"/>
          <w:szCs w:val="28"/>
          <w:u w:val="single"/>
        </w:rPr>
        <w:t>пункте 1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4. </w:t>
      </w:r>
      <w:proofErr w:type="gramStart"/>
      <w:r w:rsidRPr="008F130E">
        <w:rPr>
          <w:rFonts w:ascii="Times New Roman" w:hAnsi="Times New Roman"/>
          <w:sz w:val="28"/>
          <w:szCs w:val="28"/>
        </w:rPr>
        <w:t xml:space="preserve">Должностное лицо, указанное в </w:t>
      </w:r>
      <w:r w:rsidRPr="008F130E">
        <w:rPr>
          <w:rFonts w:ascii="Times New Roman" w:hAnsi="Times New Roman"/>
          <w:sz w:val="28"/>
          <w:szCs w:val="28"/>
          <w:u w:val="single"/>
        </w:rPr>
        <w:t>пункте 1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Порядка, направляет информацию, указанную в </w:t>
      </w:r>
      <w:r w:rsidRPr="008F130E">
        <w:rPr>
          <w:rFonts w:ascii="Times New Roman" w:hAnsi="Times New Roman"/>
          <w:sz w:val="28"/>
          <w:szCs w:val="28"/>
          <w:u w:val="single"/>
        </w:rPr>
        <w:t>пункте 5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Порядка, в уполномоченный государственный орган (уполномоченную организацию) в </w:t>
      </w:r>
      <w:r w:rsidRPr="008F130E">
        <w:rPr>
          <w:rFonts w:ascii="Times New Roman" w:hAnsi="Times New Roman"/>
          <w:sz w:val="28"/>
          <w:szCs w:val="28"/>
        </w:rPr>
        <w:lastRenderedPageBreak/>
        <w:t xml:space="preserve">течение 10 рабочих дней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 в соответствии с </w:t>
      </w:r>
      <w:r w:rsidRPr="008F130E">
        <w:rPr>
          <w:rFonts w:ascii="Times New Roman" w:hAnsi="Times New Roman"/>
          <w:sz w:val="28"/>
          <w:szCs w:val="28"/>
          <w:u w:val="single"/>
        </w:rPr>
        <w:t>пунктом 2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</w:t>
      </w:r>
      <w:proofErr w:type="gramEnd"/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 xml:space="preserve">5.  Для включения сведений в </w:t>
      </w:r>
      <w:proofErr w:type="gramStart"/>
      <w:r w:rsidRPr="008F130E">
        <w:rPr>
          <w:rFonts w:ascii="Times New Roman" w:hAnsi="Times New Roman"/>
          <w:sz w:val="28"/>
          <w:szCs w:val="28"/>
        </w:rPr>
        <w:t>реестр</w:t>
      </w:r>
      <w:proofErr w:type="gramEnd"/>
      <w:r w:rsidRPr="008F130E">
        <w:rPr>
          <w:rFonts w:ascii="Times New Roman" w:hAnsi="Times New Roman"/>
          <w:sz w:val="28"/>
          <w:szCs w:val="28"/>
        </w:rPr>
        <w:t xml:space="preserve">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информацию: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а) фамилия, имя и отчество лица, к которому применено взыскание в виде увольнения (освобождения от должности)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б) дата рождения лица, к которому применено взыскание в виде увольнения (освобождения от должности) в связи с утратой доверия за 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в) 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 соответствии с законодательством соответствующего иностранного государства (для иностранных лиц) - при наличии;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г) страховой номер индивидуального лицевого счета (СНИЛС) - при наличии;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30E">
        <w:rPr>
          <w:rFonts w:ascii="Times New Roman" w:hAnsi="Times New Roman"/>
          <w:sz w:val="28"/>
          <w:szCs w:val="28"/>
        </w:rPr>
        <w:t>д</w:t>
      </w:r>
      <w:proofErr w:type="spellEnd"/>
      <w:r w:rsidRPr="008F130E">
        <w:rPr>
          <w:rFonts w:ascii="Times New Roman" w:hAnsi="Times New Roman"/>
          <w:sz w:val="28"/>
          <w:szCs w:val="28"/>
        </w:rPr>
        <w:t>) номер и серия паспорта (или реквизиты заменяющего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е)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ж) наименование должности, замещаемой на момент применения взыскания в виде увольнения (освобождения от должности) в связи с 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30E">
        <w:rPr>
          <w:rFonts w:ascii="Times New Roman" w:hAnsi="Times New Roman"/>
          <w:sz w:val="28"/>
          <w:szCs w:val="28"/>
        </w:rPr>
        <w:t>з</w:t>
      </w:r>
      <w:proofErr w:type="spellEnd"/>
      <w:r w:rsidRPr="008F130E">
        <w:rPr>
          <w:rFonts w:ascii="Times New Roman" w:hAnsi="Times New Roman"/>
          <w:sz w:val="28"/>
          <w:szCs w:val="28"/>
        </w:rPr>
        <w:t>) дата и номер (реквизиты) соответствующего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и) сведения о совершенном коррупционном правонарушении, послужившем основанием для увольнения (освобождения от должности) лица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6.  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о применении взыскания в виде увольнения (освобождения от должности) в связи с утратой доверия за совершение коррупционного правонарушения.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130E">
        <w:rPr>
          <w:rFonts w:ascii="Times New Roman" w:hAnsi="Times New Roman"/>
          <w:sz w:val="28"/>
          <w:szCs w:val="28"/>
        </w:rPr>
        <w:lastRenderedPageBreak/>
        <w:t>7.Должностное лицо уполномоченного  подразделения Аппарата Правительства Российской Федерации,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течение 3 рабочих дней со дня поступления информации о принятии акта о применении взыскания в виде увольнения (освобождения от должности) в связи с утратой доверия за совершение коррупционного правонарушения</w:t>
      </w:r>
      <w:proofErr w:type="gramEnd"/>
      <w:r w:rsidRPr="008F130E">
        <w:rPr>
          <w:rFonts w:ascii="Times New Roman" w:hAnsi="Times New Roman"/>
          <w:sz w:val="28"/>
          <w:szCs w:val="28"/>
        </w:rPr>
        <w:t xml:space="preserve"> вносит изменения в реестр, размещаемый на официальном сайте единой системы.</w:t>
      </w:r>
    </w:p>
    <w:p w:rsidR="003F2860" w:rsidRPr="008F130E" w:rsidRDefault="003F2860" w:rsidP="003F286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8. Сведения исключаются из реестра по следующим основаниям: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130E">
        <w:rPr>
          <w:rFonts w:ascii="Times New Roman" w:hAnsi="Times New Roman"/>
          <w:sz w:val="28"/>
          <w:szCs w:val="28"/>
        </w:rPr>
        <w:t>а) 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б) 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в) 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г) смерть лица, к которому было применено взыскание в виде увольнения (освобождения от должности) в связи с утратой доверия за совершение коррупционного правонарушения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F130E">
        <w:rPr>
          <w:rFonts w:ascii="Times New Roman" w:hAnsi="Times New Roman"/>
          <w:sz w:val="28"/>
          <w:szCs w:val="28"/>
        </w:rPr>
        <w:t xml:space="preserve">Должностное лицо, указанное в </w:t>
      </w:r>
      <w:r w:rsidRPr="008F130E">
        <w:rPr>
          <w:rFonts w:ascii="Times New Roman" w:hAnsi="Times New Roman"/>
          <w:sz w:val="28"/>
          <w:szCs w:val="28"/>
          <w:u w:val="single"/>
        </w:rPr>
        <w:t>пункте 1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Порядка, обязано направить уведомление об исключении из реестра сведений в уполномоченный государственный орган (уполномоченную организацию) в течение 3 рабочих дней со дня наступления оснований, предусмотренных </w:t>
      </w:r>
      <w:hyperlink r:id="rId4" w:anchor="1151" w:history="1">
        <w:r w:rsidRPr="008F130E">
          <w:rPr>
            <w:rFonts w:ascii="Times New Roman" w:hAnsi="Times New Roman"/>
            <w:sz w:val="28"/>
            <w:szCs w:val="28"/>
            <w:u w:val="single"/>
          </w:rPr>
          <w:t>подпунктами "а"</w:t>
        </w:r>
      </w:hyperlink>
      <w:r w:rsidRPr="008F130E">
        <w:rPr>
          <w:rFonts w:ascii="Times New Roman" w:hAnsi="Times New Roman"/>
          <w:sz w:val="28"/>
          <w:szCs w:val="28"/>
        </w:rPr>
        <w:t xml:space="preserve"> и </w:t>
      </w:r>
      <w:r w:rsidRPr="008F130E">
        <w:rPr>
          <w:rFonts w:ascii="Times New Roman" w:hAnsi="Times New Roman"/>
          <w:sz w:val="28"/>
          <w:szCs w:val="28"/>
          <w:u w:val="single"/>
        </w:rPr>
        <w:t>"б" пункта 8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Положения, или со дня получения письменного заявления в соответствии с </w:t>
      </w:r>
      <w:r w:rsidRPr="008F130E">
        <w:rPr>
          <w:rFonts w:ascii="Times New Roman" w:hAnsi="Times New Roman"/>
          <w:sz w:val="28"/>
          <w:szCs w:val="28"/>
          <w:u w:val="single"/>
        </w:rPr>
        <w:t xml:space="preserve">пунктами 10 </w:t>
      </w:r>
      <w:r w:rsidRPr="008F130E">
        <w:rPr>
          <w:rFonts w:ascii="Times New Roman" w:hAnsi="Times New Roman"/>
          <w:sz w:val="28"/>
          <w:szCs w:val="28"/>
        </w:rPr>
        <w:t xml:space="preserve">и </w:t>
      </w:r>
      <w:r w:rsidRPr="008F130E">
        <w:rPr>
          <w:rFonts w:ascii="Times New Roman" w:hAnsi="Times New Roman"/>
          <w:sz w:val="28"/>
          <w:szCs w:val="28"/>
          <w:u w:val="single"/>
        </w:rPr>
        <w:t xml:space="preserve">11 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Порядка.</w:t>
      </w:r>
      <w:proofErr w:type="gramEnd"/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10. </w:t>
      </w:r>
      <w:proofErr w:type="gramStart"/>
      <w:r w:rsidRPr="008F130E">
        <w:rPr>
          <w:rFonts w:ascii="Times New Roman" w:hAnsi="Times New Roman"/>
          <w:sz w:val="28"/>
          <w:szCs w:val="28"/>
        </w:rPr>
        <w:t xml:space="preserve">Для исключения из реестра сведений по основанию, предусмотренному </w:t>
      </w:r>
      <w:r w:rsidRPr="008F130E">
        <w:rPr>
          <w:rFonts w:ascii="Times New Roman" w:hAnsi="Times New Roman"/>
          <w:sz w:val="28"/>
          <w:szCs w:val="28"/>
          <w:u w:val="single"/>
        </w:rPr>
        <w:t>подпунктом "б" пункта 8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Порядка, лицо, в отношении которого судом было принято решение об отмене акта, явившегося основанием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</w:t>
      </w:r>
      <w:proofErr w:type="gramEnd"/>
      <w:r w:rsidRPr="008F130E">
        <w:rPr>
          <w:rFonts w:ascii="Times New Roman" w:hAnsi="Times New Roman"/>
          <w:sz w:val="28"/>
          <w:szCs w:val="28"/>
        </w:rPr>
        <w:t>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11. </w:t>
      </w:r>
      <w:proofErr w:type="gramStart"/>
      <w:r w:rsidRPr="008F130E">
        <w:rPr>
          <w:rFonts w:ascii="Times New Roman" w:hAnsi="Times New Roman"/>
          <w:sz w:val="28"/>
          <w:szCs w:val="28"/>
        </w:rPr>
        <w:t xml:space="preserve">Для исключения из реестра сведений по основанию, предусмотренному </w:t>
      </w:r>
      <w:r w:rsidRPr="008F130E">
        <w:rPr>
          <w:rFonts w:ascii="Times New Roman" w:hAnsi="Times New Roman"/>
          <w:sz w:val="28"/>
          <w:szCs w:val="28"/>
          <w:u w:val="single"/>
        </w:rPr>
        <w:t xml:space="preserve">подпунктом "г" пункта 8 </w:t>
      </w:r>
      <w:r w:rsidRPr="008F130E">
        <w:rPr>
          <w:rFonts w:ascii="Times New Roman" w:hAnsi="Times New Roman"/>
          <w:sz w:val="28"/>
          <w:szCs w:val="28"/>
        </w:rPr>
        <w:t>настоящего Порядка, родственники или свойственники лица, к которому было применено взыскание в виде увольнения (освобождения от должности) в связи с утратой доверия за совершение коррупционного правонарушения, вправе направить в орган (организацию), в котором замещало должность лицо, к которому было применено взыскание в виде увольнения (освобождения от должности) в</w:t>
      </w:r>
      <w:proofErr w:type="gramEnd"/>
      <w:r w:rsidRPr="008F130E">
        <w:rPr>
          <w:rFonts w:ascii="Times New Roman" w:hAnsi="Times New Roman"/>
          <w:sz w:val="28"/>
          <w:szCs w:val="28"/>
        </w:rPr>
        <w:t xml:space="preserve"> </w:t>
      </w:r>
      <w:r w:rsidRPr="008F130E">
        <w:rPr>
          <w:rFonts w:ascii="Times New Roman" w:hAnsi="Times New Roman"/>
          <w:sz w:val="28"/>
          <w:szCs w:val="28"/>
        </w:rPr>
        <w:lastRenderedPageBreak/>
        <w:t>связи с утратой доверия за совершение коррупционного правонарушения, посредством почтовой связи (передать на личном приеме граждан) письменное заявление с приложением нотариально заверенной копии свидетельства о смерти.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12. </w:t>
      </w:r>
      <w:proofErr w:type="gramStart"/>
      <w:r w:rsidRPr="008F130E">
        <w:rPr>
          <w:rFonts w:ascii="Times New Roman" w:hAnsi="Times New Roman"/>
          <w:sz w:val="28"/>
          <w:szCs w:val="28"/>
        </w:rPr>
        <w:t xml:space="preserve">В случае упразднения (ликвидации) органа (организации), в котором замещало должность лицо,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правонарушения, письменные заявления, указанные в </w:t>
      </w:r>
      <w:r w:rsidRPr="008F130E">
        <w:rPr>
          <w:rFonts w:ascii="Times New Roman" w:hAnsi="Times New Roman"/>
          <w:sz w:val="28"/>
          <w:szCs w:val="28"/>
          <w:u w:val="single"/>
        </w:rPr>
        <w:t>пунктах 10</w:t>
      </w:r>
      <w:r w:rsidRPr="008F130E">
        <w:rPr>
          <w:rFonts w:ascii="Times New Roman" w:hAnsi="Times New Roman"/>
          <w:sz w:val="28"/>
          <w:szCs w:val="28"/>
        </w:rPr>
        <w:t xml:space="preserve"> и </w:t>
      </w:r>
      <w:r w:rsidRPr="008F130E">
        <w:rPr>
          <w:rFonts w:ascii="Times New Roman" w:hAnsi="Times New Roman"/>
          <w:sz w:val="28"/>
          <w:szCs w:val="28"/>
          <w:u w:val="single"/>
        </w:rPr>
        <w:t>11</w:t>
      </w:r>
      <w:r w:rsidRPr="008F130E">
        <w:rPr>
          <w:rFonts w:ascii="Times New Roman" w:hAnsi="Times New Roman"/>
          <w:sz w:val="28"/>
          <w:szCs w:val="28"/>
        </w:rPr>
        <w:t xml:space="preserve"> настоящего Порядка,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proofErr w:type="gramEnd"/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13. 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 и содержит: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а) порядковый номер;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130E">
        <w:rPr>
          <w:rFonts w:ascii="Times New Roman" w:hAnsi="Times New Roman"/>
          <w:sz w:val="28"/>
          <w:szCs w:val="28"/>
        </w:rPr>
        <w:t>б) фамилию, имя и отчество лица, к которому применено взыскание в виде увольнения (освобождения от должности) в связи с утратой доверия за совершение коррупционного правонарушения;</w:t>
      </w:r>
      <w:proofErr w:type="gramEnd"/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в) наименование органа (организации), в котором замещало должность лицо, к которому было применено взыскание в виде увольнения (освобождения от должности) в 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г) наименование должности, замещаемой на момент применения взыскания в виде увольнения (освобождения от должности) в связи с 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130E">
        <w:rPr>
          <w:rFonts w:ascii="Times New Roman" w:hAnsi="Times New Roman"/>
          <w:sz w:val="28"/>
          <w:szCs w:val="28"/>
        </w:rPr>
        <w:t>д</w:t>
      </w:r>
      <w:proofErr w:type="spellEnd"/>
      <w:r w:rsidRPr="008F130E">
        <w:rPr>
          <w:rFonts w:ascii="Times New Roman" w:hAnsi="Times New Roman"/>
          <w:sz w:val="28"/>
          <w:szCs w:val="28"/>
        </w:rPr>
        <w:t>) положение нормативного правового акта, требования которого были нарушены и послужившее основанием для увольнения (освобождения от должности) лица в связи с 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е) дату соответствующего акта о применении взыскания в виде увольнения (освобождения от должности) в связи с утратой доверия за совершение коррупционного правонарушения;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ж) дату размещения информации на официальном сайте единой системы.</w:t>
      </w:r>
    </w:p>
    <w:p w:rsidR="003F2860" w:rsidRPr="008F130E" w:rsidRDefault="003F2860" w:rsidP="003F286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130E">
        <w:rPr>
          <w:rFonts w:ascii="Times New Roman" w:hAnsi="Times New Roman"/>
          <w:sz w:val="28"/>
          <w:szCs w:val="28"/>
        </w:rPr>
        <w:t>14. </w:t>
      </w:r>
      <w:proofErr w:type="gramStart"/>
      <w:r w:rsidRPr="008F130E">
        <w:rPr>
          <w:rFonts w:ascii="Times New Roman" w:hAnsi="Times New Roman"/>
          <w:sz w:val="28"/>
          <w:szCs w:val="28"/>
        </w:rPr>
        <w:t>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3 рабочих дней со дня получения соответствующего письменного обращения.</w:t>
      </w:r>
      <w:proofErr w:type="gramEnd"/>
    </w:p>
    <w:p w:rsidR="003F2860" w:rsidRDefault="003F2860" w:rsidP="003F286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71B" w:rsidRDefault="00AB271B"/>
    <w:sectPr w:rsidR="00AB271B" w:rsidSect="004271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F2860"/>
    <w:rsid w:val="00084887"/>
    <w:rsid w:val="003F2860"/>
    <w:rsid w:val="007637E3"/>
    <w:rsid w:val="00AB271B"/>
    <w:rsid w:val="00B24315"/>
    <w:rsid w:val="00E6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60"/>
    <w:rPr>
      <w:rFonts w:ascii="Calibri" w:eastAsia="Times New Roman" w:hAnsi="Calibri"/>
      <w:sz w:val="22"/>
      <w:szCs w:val="22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F2860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860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3F2860"/>
    <w:rPr>
      <w:rFonts w:eastAsia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F28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7951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1758</Words>
  <Characters>10022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2026-03-04T03:04:00Z</dcterms:created>
  <dcterms:modified xsi:type="dcterms:W3CDTF">2026-03-04T03:21:00Z</dcterms:modified>
</cp:coreProperties>
</file>